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BC508" w14:textId="77777777" w:rsidR="002B4E4C" w:rsidRDefault="00F4298D">
      <w:pPr>
        <w:spacing w:after="36"/>
        <w:jc w:val="right"/>
      </w:pPr>
      <w:r>
        <w:rPr>
          <w:rFonts w:ascii="Times New Roman" w:eastAsia="Times New Roman" w:hAnsi="Times New Roman" w:cs="Times New Roman"/>
          <w:sz w:val="17"/>
        </w:rPr>
        <w:t xml:space="preserve">                                                                                                                                     </w:t>
      </w:r>
    </w:p>
    <w:p w14:paraId="0652AE29" w14:textId="77777777" w:rsidR="002B4E4C" w:rsidRDefault="00F4298D">
      <w:pPr>
        <w:spacing w:after="137"/>
        <w:ind w:left="5111" w:right="56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CEFFDBD" w14:textId="77777777" w:rsidR="002B4E4C" w:rsidRDefault="00F4298D">
      <w:pPr>
        <w:spacing w:after="10" w:line="249" w:lineRule="auto"/>
        <w:ind w:left="938" w:right="56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1539755" wp14:editId="3EE15EFC">
            <wp:simplePos x="0" y="0"/>
            <wp:positionH relativeFrom="column">
              <wp:posOffset>5635752</wp:posOffset>
            </wp:positionH>
            <wp:positionV relativeFrom="paragraph">
              <wp:posOffset>-277662</wp:posOffset>
            </wp:positionV>
            <wp:extent cx="794004" cy="1283208"/>
            <wp:effectExtent l="0" t="0" r="0" b="0"/>
            <wp:wrapSquare wrapText="bothSides"/>
            <wp:docPr id="245" name="Picture 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004" cy="1283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705D1D8" wp14:editId="655045AD">
            <wp:simplePos x="0" y="0"/>
            <wp:positionH relativeFrom="column">
              <wp:posOffset>1524</wp:posOffset>
            </wp:positionH>
            <wp:positionV relativeFrom="paragraph">
              <wp:posOffset>531581</wp:posOffset>
            </wp:positionV>
            <wp:extent cx="858012" cy="859536"/>
            <wp:effectExtent l="0" t="0" r="0" b="0"/>
            <wp:wrapSquare wrapText="bothSides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8012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53"/>
        </w:rPr>
        <w:t xml:space="preserve">  </w:t>
      </w:r>
      <w:r>
        <w:rPr>
          <w:rFonts w:ascii="Times New Roman" w:eastAsia="Times New Roman" w:hAnsi="Times New Roman" w:cs="Times New Roman"/>
          <w:sz w:val="49"/>
        </w:rPr>
        <w:t>A</w:t>
      </w:r>
      <w:r>
        <w:rPr>
          <w:rFonts w:ascii="Times New Roman" w:eastAsia="Times New Roman" w:hAnsi="Times New Roman" w:cs="Times New Roman"/>
          <w:sz w:val="23"/>
        </w:rPr>
        <w:t xml:space="preserve">USTRALIAN </w:t>
      </w:r>
      <w:r>
        <w:rPr>
          <w:rFonts w:ascii="Times New Roman" w:eastAsia="Times New Roman" w:hAnsi="Times New Roman" w:cs="Times New Roman"/>
          <w:sz w:val="49"/>
        </w:rPr>
        <w:t>N</w:t>
      </w:r>
      <w:r>
        <w:rPr>
          <w:rFonts w:ascii="Times New Roman" w:eastAsia="Times New Roman" w:hAnsi="Times New Roman" w:cs="Times New Roman"/>
          <w:sz w:val="23"/>
        </w:rPr>
        <w:t xml:space="preserve">ATIONAL </w:t>
      </w:r>
      <w:r>
        <w:rPr>
          <w:rFonts w:ascii="Times New Roman" w:eastAsia="Times New Roman" w:hAnsi="Times New Roman" w:cs="Times New Roman"/>
          <w:sz w:val="49"/>
        </w:rPr>
        <w:t>B</w:t>
      </w:r>
      <w:r>
        <w:rPr>
          <w:rFonts w:ascii="Times New Roman" w:eastAsia="Times New Roman" w:hAnsi="Times New Roman" w:cs="Times New Roman"/>
          <w:sz w:val="23"/>
        </w:rPr>
        <w:t xml:space="preserve">USKING </w:t>
      </w:r>
      <w:r>
        <w:rPr>
          <w:rFonts w:ascii="Times New Roman" w:eastAsia="Times New Roman" w:hAnsi="Times New Roman" w:cs="Times New Roman"/>
          <w:sz w:val="49"/>
        </w:rPr>
        <w:t>C</w:t>
      </w:r>
      <w:r>
        <w:rPr>
          <w:rFonts w:ascii="Times New Roman" w:eastAsia="Times New Roman" w:hAnsi="Times New Roman" w:cs="Times New Roman"/>
          <w:sz w:val="23"/>
        </w:rPr>
        <w:t>HAMPIONSHIPS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™ </w:t>
      </w:r>
    </w:p>
    <w:p w14:paraId="0DE600E6" w14:textId="77777777" w:rsidR="002B4E4C" w:rsidRDefault="00F4298D">
      <w:pPr>
        <w:spacing w:after="1161" w:line="249" w:lineRule="auto"/>
        <w:ind w:left="3342" w:right="563" w:hanging="1676"/>
      </w:pPr>
      <w:r>
        <w:rPr>
          <w:rFonts w:ascii="Times New Roman" w:eastAsia="Times New Roman" w:hAnsi="Times New Roman" w:cs="Times New Roman"/>
          <w:sz w:val="23"/>
        </w:rPr>
        <w:t xml:space="preserve">                       Narooma NSW - Regional Competition Saturday 27</w:t>
      </w:r>
      <w:r>
        <w:rPr>
          <w:rFonts w:ascii="Times New Roman" w:eastAsia="Times New Roman" w:hAnsi="Times New Roman" w:cs="Times New Roman"/>
          <w:sz w:val="23"/>
          <w:vertAlign w:val="superscript"/>
        </w:rPr>
        <w:t>th</w:t>
      </w:r>
      <w:r>
        <w:rPr>
          <w:rFonts w:ascii="Times New Roman" w:eastAsia="Times New Roman" w:hAnsi="Times New Roman" w:cs="Times New Roman"/>
          <w:sz w:val="23"/>
        </w:rPr>
        <w:t xml:space="preserve"> May 2017 </w:t>
      </w:r>
    </w:p>
    <w:p w14:paraId="09FD7F58" w14:textId="77777777" w:rsidR="002B4E4C" w:rsidRDefault="00F4298D">
      <w:pPr>
        <w:pStyle w:val="Heading1"/>
      </w:pPr>
      <w:r>
        <w:t>ENTRY FORM</w:t>
      </w:r>
      <w:r>
        <w:rPr>
          <w:u w:val="none"/>
        </w:rPr>
        <w:t xml:space="preserve"> </w:t>
      </w:r>
    </w:p>
    <w:p w14:paraId="5D0B01B9" w14:textId="77777777" w:rsidR="002B4E4C" w:rsidRDefault="00F4298D">
      <w:pPr>
        <w:spacing w:after="71"/>
        <w:ind w:right="527"/>
        <w:jc w:val="right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0A4DFD3D" w14:textId="77777777" w:rsidR="002B4E4C" w:rsidRDefault="00F4298D">
      <w:pPr>
        <w:spacing w:after="0"/>
        <w:ind w:right="563"/>
        <w:jc w:val="center"/>
      </w:pPr>
      <w:r>
        <w:rPr>
          <w:rFonts w:ascii="Times New Roman" w:eastAsia="Times New Roman" w:hAnsi="Times New Roman" w:cs="Times New Roman"/>
          <w:sz w:val="13"/>
        </w:rPr>
        <w:t>(Please complete a separate entry form for each performer)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9BAF0E" w14:textId="09009A25" w:rsidR="002B4E4C" w:rsidRDefault="00F4298D" w:rsidP="00A2319C">
      <w:pPr>
        <w:spacing w:after="194"/>
      </w:pPr>
      <w:r>
        <w:rPr>
          <w:rFonts w:ascii="Times New Roman" w:eastAsia="Times New Roman" w:hAnsi="Times New Roman" w:cs="Times New Roman"/>
          <w:sz w:val="11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Name: ....................................................................Age* ........      Age Category?  </w:t>
      </w:r>
      <w:r>
        <w:rPr>
          <w:rFonts w:ascii="Times New Roman" w:eastAsia="Times New Roman" w:hAnsi="Times New Roman" w:cs="Times New Roman"/>
          <w:sz w:val="28"/>
        </w:rPr>
        <w:t></w:t>
      </w:r>
      <w:r>
        <w:rPr>
          <w:rFonts w:ascii="Times New Roman" w:eastAsia="Times New Roman" w:hAnsi="Times New Roman" w:cs="Times New Roman"/>
          <w:sz w:val="19"/>
        </w:rPr>
        <w:t xml:space="preserve">Primary*   </w:t>
      </w:r>
      <w:r>
        <w:rPr>
          <w:rFonts w:ascii="Times New Roman" w:eastAsia="Times New Roman" w:hAnsi="Times New Roman" w:cs="Times New Roman"/>
          <w:sz w:val="28"/>
        </w:rPr>
        <w:t></w:t>
      </w:r>
      <w:r>
        <w:rPr>
          <w:rFonts w:ascii="Times New Roman" w:eastAsia="Times New Roman" w:hAnsi="Times New Roman" w:cs="Times New Roman"/>
          <w:sz w:val="19"/>
        </w:rPr>
        <w:t xml:space="preserve">Secondary   </w:t>
      </w:r>
      <w:r>
        <w:rPr>
          <w:rFonts w:ascii="Times New Roman" w:eastAsia="Times New Roman" w:hAnsi="Times New Roman" w:cs="Times New Roman"/>
          <w:sz w:val="28"/>
        </w:rPr>
        <w:t></w:t>
      </w:r>
      <w:r>
        <w:rPr>
          <w:rFonts w:ascii="Times New Roman" w:eastAsia="Times New Roman" w:hAnsi="Times New Roman" w:cs="Times New Roman"/>
          <w:sz w:val="19"/>
        </w:rPr>
        <w:t xml:space="preserve">Open </w:t>
      </w:r>
    </w:p>
    <w:p w14:paraId="1B976F99" w14:textId="77777777" w:rsidR="002B4E4C" w:rsidRDefault="00F4298D">
      <w:pPr>
        <w:spacing w:after="0" w:line="264" w:lineRule="auto"/>
        <w:ind w:left="-5" w:hanging="10"/>
      </w:pPr>
      <w:r>
        <w:rPr>
          <w:rFonts w:ascii="Times New Roman" w:eastAsia="Times New Roman" w:hAnsi="Times New Roman" w:cs="Times New Roman"/>
          <w:sz w:val="11"/>
        </w:rPr>
        <w:t xml:space="preserve">                                                                                                       (*at 05/11/2016.  Only required for children who may be performing)          (Please tick appropriate box)     </w:t>
      </w:r>
    </w:p>
    <w:p w14:paraId="1BA10D50" w14:textId="77777777" w:rsidR="002B4E4C" w:rsidRDefault="00F4298D">
      <w:pPr>
        <w:spacing w:after="0"/>
        <w:ind w:right="95"/>
        <w:jc w:val="right"/>
      </w:pPr>
      <w:r>
        <w:rPr>
          <w:rFonts w:ascii="Times New Roman" w:eastAsia="Times New Roman" w:hAnsi="Times New Roman" w:cs="Times New Roman"/>
          <w:sz w:val="11"/>
        </w:rPr>
        <w:t xml:space="preserve">               </w:t>
      </w:r>
    </w:p>
    <w:p w14:paraId="0C88698B" w14:textId="77777777" w:rsidR="002B4E4C" w:rsidRDefault="00F4298D">
      <w:pPr>
        <w:spacing w:after="40" w:line="264" w:lineRule="auto"/>
        <w:ind w:left="-5" w:hanging="10"/>
      </w:pPr>
      <w:r>
        <w:rPr>
          <w:rFonts w:ascii="Times New Roman" w:eastAsia="Times New Roman" w:hAnsi="Times New Roman" w:cs="Times New Roman"/>
          <w:sz w:val="11"/>
        </w:rPr>
        <w:t xml:space="preserve">(* Primary relates to primary school aged children. Secondary relates to secondary school aged students. Open relates to adults. </w:t>
      </w:r>
    </w:p>
    <w:p w14:paraId="6845A4CD" w14:textId="77777777" w:rsidR="002B4E4C" w:rsidRDefault="00F4298D">
      <w:pPr>
        <w:spacing w:after="225" w:line="264" w:lineRule="auto"/>
        <w:ind w:left="-5" w:hanging="10"/>
      </w:pPr>
      <w:r>
        <w:rPr>
          <w:rFonts w:ascii="Times New Roman" w:eastAsia="Times New Roman" w:hAnsi="Times New Roman" w:cs="Times New Roman"/>
          <w:sz w:val="11"/>
        </w:rPr>
        <w:t>In the case of a group, the Age Category is decided by the age of the oldest member. The exception to this rule is for a Conductor and/or Accompanist)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52D04C39" w14:textId="77777777" w:rsidR="002B4E4C" w:rsidRDefault="00F4298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93"/>
        <w:ind w:left="40" w:right="677"/>
      </w:pPr>
      <w:r>
        <w:rPr>
          <w:rFonts w:ascii="Times New Roman" w:eastAsia="Times New Roman" w:hAnsi="Times New Roman" w:cs="Times New Roman"/>
          <w:sz w:val="17"/>
        </w:rPr>
        <w:t xml:space="preserve">Consent of Parent or Guardian (needed for children under 16 years of age):  </w:t>
      </w:r>
    </w:p>
    <w:p w14:paraId="1C091B4C" w14:textId="77777777" w:rsidR="002B4E4C" w:rsidRDefault="00F4298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4" w:line="250" w:lineRule="auto"/>
        <w:ind w:left="50" w:right="677" w:hanging="10"/>
      </w:pPr>
      <w:r>
        <w:rPr>
          <w:rFonts w:ascii="Times New Roman" w:eastAsia="Times New Roman" w:hAnsi="Times New Roman" w:cs="Times New Roman"/>
          <w:sz w:val="17"/>
        </w:rPr>
        <w:t xml:space="preserve">I consent to have my child perform in the 2017 Australian National Busking Championships™ Narooma NSW (ANBC Narooma).  </w:t>
      </w:r>
    </w:p>
    <w:p w14:paraId="2468FE5D" w14:textId="77777777" w:rsidR="002B4E4C" w:rsidRDefault="00F4298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04" w:line="250" w:lineRule="auto"/>
        <w:ind w:left="50" w:right="677" w:hanging="10"/>
      </w:pPr>
      <w:r>
        <w:rPr>
          <w:rFonts w:ascii="Times New Roman" w:eastAsia="Times New Roman" w:hAnsi="Times New Roman" w:cs="Times New Roman"/>
          <w:sz w:val="17"/>
        </w:rPr>
        <w:t xml:space="preserve">I also consent to allow images and/or video of my child taken during this event to be lawfully used in promotional material and/or displayed on our official website and/or Facebook page. I also understand any children under the age of 16 years of age must be accompanied by their parent or guardian during this event. </w:t>
      </w:r>
    </w:p>
    <w:p w14:paraId="6AF301C3" w14:textId="77777777" w:rsidR="002B4E4C" w:rsidRDefault="00F4298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172" w:line="250" w:lineRule="auto"/>
        <w:ind w:left="50" w:right="677" w:hanging="10"/>
      </w:pPr>
      <w:r>
        <w:rPr>
          <w:rFonts w:ascii="Times New Roman" w:eastAsia="Times New Roman" w:hAnsi="Times New Roman" w:cs="Times New Roman"/>
          <w:sz w:val="17"/>
        </w:rPr>
        <w:t xml:space="preserve">Signed...................................................................... (Print Parent/Guardian's Name....................................................................................................) </w:t>
      </w:r>
    </w:p>
    <w:p w14:paraId="079776BA" w14:textId="77777777" w:rsidR="002B4E4C" w:rsidRDefault="00F4298D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       </w:t>
      </w:r>
      <w:r>
        <w:rPr>
          <w:rFonts w:ascii="Times New Roman" w:eastAsia="Times New Roman" w:hAnsi="Times New Roman" w:cs="Times New Roman"/>
          <w:sz w:val="11"/>
        </w:rPr>
        <w:t xml:space="preserve">                                                                                                             </w:t>
      </w:r>
    </w:p>
    <w:p w14:paraId="58B26BCD" w14:textId="77777777" w:rsidR="002B4E4C" w:rsidRDefault="00F429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Postal Address: …......................................................................................................................................................................................... </w:t>
      </w:r>
    </w:p>
    <w:p w14:paraId="4FDE7415" w14:textId="77777777" w:rsidR="002B4E4C" w:rsidRDefault="00F4298D">
      <w:pPr>
        <w:spacing w:after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241836F4" w14:textId="77777777" w:rsidR="002B4E4C" w:rsidRDefault="00F429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Phone: ...................................Mobile: ............................................Email:  </w:t>
      </w:r>
    </w:p>
    <w:p w14:paraId="5000E2A4" w14:textId="77777777" w:rsidR="002B4E4C" w:rsidRDefault="00F4298D">
      <w:pPr>
        <w:spacing w:after="0" w:line="264" w:lineRule="auto"/>
        <w:ind w:left="-5" w:hanging="10"/>
      </w:pPr>
      <w:r>
        <w:rPr>
          <w:rFonts w:ascii="Times New Roman" w:eastAsia="Times New Roman" w:hAnsi="Times New Roman" w:cs="Times New Roman"/>
          <w:sz w:val="11"/>
        </w:rPr>
        <w:t xml:space="preserve">(Please tick appropriate box)                                                                                                                                  (It’s essential that you provide an email address so you can receive a copy of the timetable) </w:t>
      </w:r>
    </w:p>
    <w:p w14:paraId="4D0389AA" w14:textId="77777777" w:rsidR="002B4E4C" w:rsidRDefault="00F4298D">
      <w:pPr>
        <w:spacing w:after="268"/>
      </w:pPr>
      <w:r>
        <w:rPr>
          <w:rFonts w:ascii="Times New Roman" w:eastAsia="Times New Roman" w:hAnsi="Times New Roman" w:cs="Times New Roman"/>
          <w:sz w:val="7"/>
        </w:rPr>
        <w:t xml:space="preserve"> </w:t>
      </w:r>
    </w:p>
    <w:p w14:paraId="1BC521AA" w14:textId="77777777" w:rsidR="002B4E4C" w:rsidRDefault="00F4298D">
      <w:pPr>
        <w:spacing w:after="67"/>
        <w:ind w:left="-5" w:hanging="10"/>
      </w:pPr>
      <w:r>
        <w:rPr>
          <w:rFonts w:ascii="Times New Roman" w:eastAsia="Times New Roman" w:hAnsi="Times New Roman" w:cs="Times New Roman"/>
          <w:sz w:val="17"/>
        </w:rPr>
        <w:t>Will you be competing for the prizes?</w:t>
      </w:r>
      <w:r>
        <w:rPr>
          <w:rFonts w:ascii="Times New Roman" w:eastAsia="Times New Roman" w:hAnsi="Times New Roman" w:cs="Times New Roman"/>
          <w:sz w:val="19"/>
        </w:rPr>
        <w:t xml:space="preserve">         </w:t>
      </w:r>
      <w:r>
        <w:rPr>
          <w:rFonts w:ascii="Times New Roman" w:eastAsia="Times New Roman" w:hAnsi="Times New Roman" w:cs="Times New Roman"/>
          <w:sz w:val="29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</w:t>
      </w:r>
      <w:r>
        <w:rPr>
          <w:rFonts w:ascii="Times New Roman" w:eastAsia="Times New Roman" w:hAnsi="Times New Roman" w:cs="Times New Roman"/>
          <w:sz w:val="17"/>
        </w:rPr>
        <w:t>YES</w:t>
      </w:r>
      <w:r>
        <w:rPr>
          <w:rFonts w:ascii="Times New Roman" w:eastAsia="Times New Roman" w:hAnsi="Times New Roman" w:cs="Times New Roman"/>
          <w:sz w:val="19"/>
        </w:rPr>
        <w:t xml:space="preserve">  </w:t>
      </w:r>
      <w:r>
        <w:rPr>
          <w:rFonts w:ascii="Times New Roman" w:eastAsia="Times New Roman" w:hAnsi="Times New Roman" w:cs="Times New Roman"/>
          <w:sz w:val="15"/>
        </w:rPr>
        <w:t>(Recommended Minimum 4 x 30 Minute Sets)</w:t>
      </w:r>
      <w:r>
        <w:rPr>
          <w:rFonts w:ascii="Times New Roman" w:eastAsia="Times New Roman" w:hAnsi="Times New Roman" w:cs="Times New Roman"/>
          <w:sz w:val="29"/>
          <w:vertAlign w:val="superscript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</w:t>
      </w:r>
      <w:r>
        <w:rPr>
          <w:rFonts w:ascii="Times New Roman" w:eastAsia="Times New Roman" w:hAnsi="Times New Roman" w:cs="Times New Roman"/>
          <w:sz w:val="17"/>
        </w:rPr>
        <w:t xml:space="preserve">NO - just for fun! </w:t>
      </w:r>
    </w:p>
    <w:p w14:paraId="74A9479A" w14:textId="77777777" w:rsidR="002B4E4C" w:rsidRDefault="00F429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When will you be available to perform? 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 </w:t>
      </w:r>
      <w:r>
        <w:rPr>
          <w:rFonts w:ascii="Times New Roman" w:eastAsia="Times New Roman" w:hAnsi="Times New Roman" w:cs="Times New Roman"/>
          <w:sz w:val="17"/>
        </w:rPr>
        <w:t xml:space="preserve">All day </w:t>
      </w:r>
      <w:r>
        <w:rPr>
          <w:rFonts w:ascii="Times New Roman" w:eastAsia="Times New Roman" w:hAnsi="Times New Roman" w:cs="Times New Roman"/>
          <w:sz w:val="19"/>
        </w:rPr>
        <w:t xml:space="preserve">  </w:t>
      </w:r>
      <w:r>
        <w:rPr>
          <w:rFonts w:ascii="Times New Roman" w:eastAsia="Times New Roman" w:hAnsi="Times New Roman" w:cs="Times New Roman"/>
          <w:sz w:val="17"/>
        </w:rPr>
        <w:t xml:space="preserve">- or </w:t>
      </w:r>
      <w:r>
        <w:rPr>
          <w:rFonts w:ascii="Times New Roman" w:eastAsia="Times New Roman" w:hAnsi="Times New Roman" w:cs="Times New Roman"/>
          <w:sz w:val="1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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7"/>
        </w:rPr>
        <w:t xml:space="preserve">Only during these times………………................................. </w:t>
      </w:r>
    </w:p>
    <w:p w14:paraId="1D2CDEC7" w14:textId="77777777" w:rsidR="002B4E4C" w:rsidRDefault="00F4298D">
      <w:pPr>
        <w:spacing w:after="86"/>
      </w:pPr>
      <w:r>
        <w:rPr>
          <w:rFonts w:ascii="Times New Roman" w:eastAsia="Times New Roman" w:hAnsi="Times New Roman" w:cs="Times New Roman"/>
          <w:sz w:val="7"/>
        </w:rPr>
        <w:t xml:space="preserve"> </w:t>
      </w:r>
    </w:p>
    <w:p w14:paraId="5D6B2746" w14:textId="77777777" w:rsidR="002B4E4C" w:rsidRDefault="00F4298D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How many sets would you like to perform?............ </w:t>
      </w:r>
      <w:r>
        <w:rPr>
          <w:rFonts w:ascii="Times New Roman" w:eastAsia="Times New Roman" w:hAnsi="Times New Roman" w:cs="Times New Roman"/>
          <w:sz w:val="15"/>
        </w:rPr>
        <w:t>(Recommended Minimum 4 x 30 Minute Sets for competitors)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72CE7DFF" w14:textId="77777777" w:rsidR="002B4E4C" w:rsidRDefault="00F429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7"/>
        </w:rPr>
        <w:t>Will you be performing solo?</w:t>
      </w:r>
      <w:r>
        <w:rPr>
          <w:rFonts w:ascii="Times New Roman" w:eastAsia="Times New Roman" w:hAnsi="Times New Roman" w:cs="Times New Roman"/>
          <w:sz w:val="2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</w:t>
      </w:r>
      <w:r>
        <w:rPr>
          <w:rFonts w:ascii="Times New Roman" w:eastAsia="Times New Roman" w:hAnsi="Times New Roman" w:cs="Times New Roman"/>
          <w:sz w:val="7"/>
        </w:rPr>
        <w:t></w:t>
      </w:r>
      <w:r>
        <w:rPr>
          <w:rFonts w:ascii="Times New Roman" w:eastAsia="Times New Roman" w:hAnsi="Times New Roman" w:cs="Times New Roman"/>
          <w:sz w:val="19"/>
        </w:rPr>
        <w:t xml:space="preserve"> - </w:t>
      </w:r>
      <w:r>
        <w:rPr>
          <w:rFonts w:ascii="Times New Roman" w:eastAsia="Times New Roman" w:hAnsi="Times New Roman" w:cs="Times New Roman"/>
          <w:sz w:val="17"/>
        </w:rPr>
        <w:t>or in a group?</w:t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>(2 or more)</w:t>
      </w:r>
      <w:r>
        <w:rPr>
          <w:rFonts w:ascii="Times New Roman" w:eastAsia="Times New Roman" w:hAnsi="Times New Roman" w:cs="Times New Roman"/>
          <w:sz w:val="2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</w:t>
      </w:r>
      <w:r>
        <w:rPr>
          <w:rFonts w:ascii="Times New Roman" w:eastAsia="Times New Roman" w:hAnsi="Times New Roman" w:cs="Times New Roman"/>
          <w:sz w:val="7"/>
        </w:rPr>
        <w:t></w:t>
      </w:r>
      <w:r>
        <w:rPr>
          <w:rFonts w:ascii="Times New Roman" w:eastAsia="Times New Roman" w:hAnsi="Times New Roman" w:cs="Times New Roman"/>
          <w:sz w:val="15"/>
        </w:rPr>
        <w:t>(To avoid confusion you must choose one or the other)</w:t>
      </w:r>
      <w:r>
        <w:rPr>
          <w:rFonts w:ascii="Times New Roman" w:eastAsia="Times New Roman" w:hAnsi="Times New Roman" w:cs="Times New Roman"/>
          <w:sz w:val="7"/>
        </w:rPr>
        <w:t></w:t>
      </w:r>
    </w:p>
    <w:p w14:paraId="76C48A1B" w14:textId="77777777" w:rsidR="002B4E4C" w:rsidRDefault="00F429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7"/>
        </w:rPr>
        <w:t>If you're in a group, what is its name?.....................................................................................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9"/>
        </w:rPr>
        <w:t xml:space="preserve">   H</w:t>
      </w:r>
      <w:r>
        <w:rPr>
          <w:rFonts w:ascii="Times New Roman" w:eastAsia="Times New Roman" w:hAnsi="Times New Roman" w:cs="Times New Roman"/>
          <w:sz w:val="17"/>
        </w:rPr>
        <w:t xml:space="preserve">ow many in your group? ........... </w:t>
      </w:r>
    </w:p>
    <w:p w14:paraId="6CF3325B" w14:textId="77777777" w:rsidR="002B4E4C" w:rsidRDefault="00F4298D">
      <w:pPr>
        <w:spacing w:after="0"/>
      </w:pPr>
      <w:r>
        <w:rPr>
          <w:rFonts w:ascii="Times New Roman" w:eastAsia="Times New Roman" w:hAnsi="Times New Roman" w:cs="Times New Roman"/>
          <w:sz w:val="13"/>
        </w:rPr>
        <w:t>(Please complete a separate entry form for each member of your group)</w:t>
      </w:r>
      <w:r>
        <w:rPr>
          <w:rFonts w:ascii="Times New Roman" w:eastAsia="Times New Roman" w:hAnsi="Times New Roman" w:cs="Times New Roman"/>
          <w:sz w:val="15"/>
        </w:rPr>
        <w:t xml:space="preserve">   </w:t>
      </w:r>
    </w:p>
    <w:p w14:paraId="48DFB356" w14:textId="77777777" w:rsidR="002B4E4C" w:rsidRDefault="00F4298D">
      <w:pPr>
        <w:spacing w:after="77"/>
      </w:pPr>
      <w:r>
        <w:rPr>
          <w:rFonts w:ascii="Times New Roman" w:eastAsia="Times New Roman" w:hAnsi="Times New Roman" w:cs="Times New Roman"/>
          <w:sz w:val="7"/>
        </w:rPr>
        <w:t xml:space="preserve"> </w:t>
      </w:r>
    </w:p>
    <w:p w14:paraId="48EFC1D5" w14:textId="77777777" w:rsidR="002B4E4C" w:rsidRDefault="00F429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How would you best describe your performance?  ...............................................................................................................................  </w:t>
      </w:r>
    </w:p>
    <w:p w14:paraId="30EBEF2F" w14:textId="77777777" w:rsidR="002B4E4C" w:rsidRDefault="00F4298D">
      <w:pPr>
        <w:spacing w:after="80"/>
      </w:pPr>
      <w:r>
        <w:rPr>
          <w:rFonts w:ascii="Times New Roman" w:eastAsia="Times New Roman" w:hAnsi="Times New Roman" w:cs="Times New Roman"/>
          <w:sz w:val="7"/>
        </w:rPr>
        <w:t xml:space="preserve"> </w:t>
      </w:r>
    </w:p>
    <w:p w14:paraId="664399A4" w14:textId="77777777" w:rsidR="002B4E4C" w:rsidRDefault="00F4298D">
      <w:pPr>
        <w:spacing w:after="169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Have you got any of your performances online?....................................................................................................................................  </w:t>
      </w:r>
    </w:p>
    <w:p w14:paraId="4A6A11ED" w14:textId="77777777" w:rsidR="002B4E4C" w:rsidRDefault="00F429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Will you be using any amplification? </w:t>
      </w:r>
      <w:r>
        <w:rPr>
          <w:rFonts w:ascii="Times New Roman" w:eastAsia="Times New Roman" w:hAnsi="Times New Roman" w:cs="Times New Roman"/>
          <w:sz w:val="29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</w:t>
      </w:r>
      <w:r>
        <w:rPr>
          <w:rFonts w:ascii="Times New Roman" w:eastAsia="Times New Roman" w:hAnsi="Times New Roman" w:cs="Times New Roman"/>
          <w:sz w:val="17"/>
        </w:rPr>
        <w:t xml:space="preserve">NO </w:t>
      </w:r>
      <w:r>
        <w:rPr>
          <w:rFonts w:ascii="Times New Roman" w:eastAsia="Times New Roman" w:hAnsi="Times New Roman" w:cs="Times New Roman"/>
          <w:sz w:val="29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</w:t>
      </w:r>
      <w:r>
        <w:rPr>
          <w:rFonts w:ascii="Times New Roman" w:eastAsia="Times New Roman" w:hAnsi="Times New Roman" w:cs="Times New Roman"/>
          <w:sz w:val="17"/>
        </w:rPr>
        <w:t xml:space="preserve">YES (details please) …..........................................................................................               </w:t>
      </w:r>
    </w:p>
    <w:p w14:paraId="623E99C5" w14:textId="77777777" w:rsidR="002B4E4C" w:rsidRDefault="00F4298D">
      <w:pPr>
        <w:spacing w:after="105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14:paraId="169E1141" w14:textId="77777777" w:rsidR="002B4E4C" w:rsidRDefault="00F429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Do you have any other special requirements? …................................................................................................................................... </w:t>
      </w:r>
    </w:p>
    <w:p w14:paraId="4908B9AA" w14:textId="77777777" w:rsidR="002B4E4C" w:rsidRDefault="00F4298D">
      <w:pPr>
        <w:spacing w:after="0"/>
        <w:ind w:right="8256"/>
      </w:pPr>
      <w:r>
        <w:rPr>
          <w:rFonts w:ascii="Times New Roman" w:eastAsia="Times New Roman" w:hAnsi="Times New Roman" w:cs="Times New Roman"/>
          <w:sz w:val="7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Terms and Conditions: </w:t>
      </w:r>
    </w:p>
    <w:tbl>
      <w:tblPr>
        <w:tblStyle w:val="TableGrid"/>
        <w:tblW w:w="8823" w:type="dxa"/>
        <w:tblInd w:w="338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338"/>
        <w:gridCol w:w="8485"/>
      </w:tblGrid>
      <w:tr w:rsidR="002B4E4C" w14:paraId="1D8294BF" w14:textId="77777777">
        <w:trPr>
          <w:trHeight w:val="148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EC77A6F" w14:textId="77777777" w:rsidR="002B4E4C" w:rsidRDefault="00F4298D">
            <w:r>
              <w:rPr>
                <w:rFonts w:ascii="Times New Roman" w:eastAsia="Times New Roman" w:hAnsi="Times New Roman" w:cs="Times New Roman"/>
                <w:sz w:val="13"/>
              </w:rPr>
              <w:t xml:space="preserve"> </w:t>
            </w:r>
          </w:p>
        </w:tc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</w:tcPr>
          <w:p w14:paraId="75B0DFB2" w14:textId="77777777" w:rsidR="002B4E4C" w:rsidRDefault="00F4298D">
            <w:r>
              <w:rPr>
                <w:rFonts w:ascii="Times New Roman" w:eastAsia="Times New Roman" w:hAnsi="Times New Roman" w:cs="Times New Roman"/>
                <w:sz w:val="13"/>
              </w:rPr>
              <w:t xml:space="preserve">All performers must be registered and have their registration tag clearly displayed. </w:t>
            </w:r>
          </w:p>
        </w:tc>
      </w:tr>
      <w:tr w:rsidR="002B4E4C" w14:paraId="23771B6D" w14:textId="77777777">
        <w:trPr>
          <w:trHeight w:val="161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5911836" w14:textId="77777777" w:rsidR="002B4E4C" w:rsidRDefault="00F4298D">
            <w:r>
              <w:rPr>
                <w:rFonts w:ascii="Times New Roman" w:eastAsia="Times New Roman" w:hAnsi="Times New Roman" w:cs="Times New Roman"/>
                <w:sz w:val="13"/>
              </w:rPr>
              <w:t xml:space="preserve"> </w:t>
            </w:r>
          </w:p>
        </w:tc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</w:tcPr>
          <w:p w14:paraId="1A5AABA2" w14:textId="77777777" w:rsidR="002B4E4C" w:rsidRDefault="00F4298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As this event is family friendly the organizers reserve the right to exclude any performances that may be deemed offensive or unsuitable to a general audience. </w:t>
            </w:r>
          </w:p>
        </w:tc>
        <w:bookmarkStart w:id="0" w:name="_GoBack"/>
        <w:bookmarkEnd w:id="0"/>
      </w:tr>
      <w:tr w:rsidR="002B4E4C" w14:paraId="3FDF1FEB" w14:textId="77777777">
        <w:trPr>
          <w:trHeight w:val="16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2B63F991" w14:textId="77777777" w:rsidR="002B4E4C" w:rsidRDefault="00F4298D">
            <w:r>
              <w:rPr>
                <w:rFonts w:ascii="Times New Roman" w:eastAsia="Times New Roman" w:hAnsi="Times New Roman" w:cs="Times New Roman"/>
                <w:sz w:val="13"/>
              </w:rPr>
              <w:t xml:space="preserve"> </w:t>
            </w:r>
          </w:p>
        </w:tc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</w:tcPr>
          <w:p w14:paraId="356A08C4" w14:textId="77777777" w:rsidR="002B4E4C" w:rsidRDefault="00F4298D">
            <w:r>
              <w:rPr>
                <w:rFonts w:ascii="Times New Roman" w:eastAsia="Times New Roman" w:hAnsi="Times New Roman" w:cs="Times New Roman"/>
                <w:sz w:val="13"/>
              </w:rPr>
              <w:t xml:space="preserve">Volume levels must conform to any direction given by the event organizers or officials. Repeat offenders may be disqualified from the competition. </w:t>
            </w:r>
          </w:p>
        </w:tc>
      </w:tr>
      <w:tr w:rsidR="002B4E4C" w14:paraId="75F1C5EC" w14:textId="77777777">
        <w:trPr>
          <w:trHeight w:val="161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6DD8569B" w14:textId="77777777" w:rsidR="002B4E4C" w:rsidRDefault="00F4298D">
            <w:r>
              <w:rPr>
                <w:rFonts w:ascii="Times New Roman" w:eastAsia="Times New Roman" w:hAnsi="Times New Roman" w:cs="Times New Roman"/>
                <w:sz w:val="13"/>
              </w:rPr>
              <w:t xml:space="preserve"> </w:t>
            </w:r>
          </w:p>
        </w:tc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</w:tcPr>
          <w:p w14:paraId="1F7F6927" w14:textId="77777777" w:rsidR="002B4E4C" w:rsidRDefault="00F4298D">
            <w:r>
              <w:rPr>
                <w:rFonts w:ascii="Times New Roman" w:eastAsia="Times New Roman" w:hAnsi="Times New Roman" w:cs="Times New Roman"/>
                <w:sz w:val="13"/>
              </w:rPr>
              <w:t>Performers who wish to be eligible for prizes must be available to perform in the Finals Concert at 5pm on Saturday 27</w:t>
            </w:r>
            <w:r>
              <w:rPr>
                <w:rFonts w:ascii="Times New Roman" w:eastAsia="Times New Roman" w:hAnsi="Times New Roman" w:cs="Times New Roman"/>
                <w:sz w:val="13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May 2017 </w:t>
            </w:r>
          </w:p>
        </w:tc>
      </w:tr>
      <w:tr w:rsidR="002B4E4C" w14:paraId="72945026" w14:textId="77777777">
        <w:trPr>
          <w:trHeight w:val="161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5742D6E2" w14:textId="77777777" w:rsidR="002B4E4C" w:rsidRDefault="00F4298D">
            <w:r>
              <w:rPr>
                <w:rFonts w:ascii="Times New Roman" w:eastAsia="Times New Roman" w:hAnsi="Times New Roman" w:cs="Times New Roman"/>
                <w:sz w:val="13"/>
              </w:rPr>
              <w:t xml:space="preserve"> </w:t>
            </w:r>
          </w:p>
        </w:tc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</w:tcPr>
          <w:p w14:paraId="3A3A8886" w14:textId="77777777" w:rsidR="002B4E4C" w:rsidRDefault="00F4298D">
            <w:r>
              <w:rPr>
                <w:rFonts w:ascii="Times New Roman" w:eastAsia="Times New Roman" w:hAnsi="Times New Roman" w:cs="Times New Roman"/>
                <w:sz w:val="13"/>
              </w:rPr>
              <w:t xml:space="preserve">Any images or video taken during this event may be used by the event organizers for future promotions. </w:t>
            </w:r>
          </w:p>
        </w:tc>
      </w:tr>
      <w:tr w:rsidR="002B4E4C" w14:paraId="69F612D5" w14:textId="77777777">
        <w:trPr>
          <w:trHeight w:val="149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3ED3A8FB" w14:textId="77777777" w:rsidR="002B4E4C" w:rsidRDefault="00F4298D">
            <w:r>
              <w:rPr>
                <w:rFonts w:ascii="Times New Roman" w:eastAsia="Times New Roman" w:hAnsi="Times New Roman" w:cs="Times New Roman"/>
                <w:sz w:val="13"/>
              </w:rPr>
              <w:t xml:space="preserve"> </w:t>
            </w:r>
          </w:p>
        </w:tc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</w:tcPr>
          <w:p w14:paraId="590683AB" w14:textId="7DA894BD" w:rsidR="001F36BC" w:rsidRPr="00C268C7" w:rsidRDefault="00F4298D">
            <w:pPr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All the decisions of the judges are final and no correspondence will be entered into. </w:t>
            </w:r>
          </w:p>
        </w:tc>
      </w:tr>
      <w:tr w:rsidR="00C268C7" w14:paraId="28D3773F" w14:textId="77777777">
        <w:trPr>
          <w:trHeight w:val="149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4E5D3A08" w14:textId="098C5DCC" w:rsidR="00C268C7" w:rsidRDefault="00C268C7">
            <w:pPr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</w:t>
            </w:r>
          </w:p>
        </w:tc>
        <w:tc>
          <w:tcPr>
            <w:tcW w:w="8485" w:type="dxa"/>
            <w:tcBorders>
              <w:top w:val="nil"/>
              <w:left w:val="nil"/>
              <w:bottom w:val="nil"/>
              <w:right w:val="nil"/>
            </w:tcBorders>
          </w:tcPr>
          <w:p w14:paraId="6988312D" w14:textId="59E9692C" w:rsidR="00C268C7" w:rsidRDefault="00C268C7">
            <w:pPr>
              <w:rPr>
                <w:rFonts w:ascii="Times New Roman" w:eastAsia="Times New Roman" w:hAnsi="Times New Roman" w:cs="Times New Roman"/>
                <w:sz w:val="13"/>
              </w:rPr>
            </w:pPr>
            <w:r>
              <w:rPr>
                <w:rFonts w:ascii="Times New Roman" w:eastAsia="Times New Roman" w:hAnsi="Times New Roman" w:cs="Times New Roman"/>
                <w:sz w:val="13"/>
              </w:rPr>
              <w:t>Buskers are wholly responsible for all claims made against them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>for personal injury or property damage. Buskers are not covered under the Rotary Club of</w:t>
            </w:r>
            <w:r>
              <w:rPr>
                <w:rFonts w:ascii="Times New Roman" w:eastAsia="Times New Roman" w:hAnsi="Times New Roman" w:cs="Times New Roman"/>
                <w:sz w:val="13"/>
              </w:rPr>
              <w:t xml:space="preserve"> Narooma Inc. or the Eurobodalla Shire Council public liability insurance policies. </w:t>
            </w:r>
            <w:r>
              <w:rPr>
                <w:rFonts w:ascii="Times New Roman" w:eastAsia="Times New Roman" w:hAnsi="Times New Roman" w:cs="Times New Roman"/>
                <w:sz w:val="13"/>
              </w:rPr>
              <w:t>Buskers are encouraged to hold their own public liability insurance.</w:t>
            </w:r>
          </w:p>
        </w:tc>
      </w:tr>
    </w:tbl>
    <w:p w14:paraId="203D5BCF" w14:textId="77777777" w:rsidR="002B4E4C" w:rsidRDefault="00F4298D">
      <w:pPr>
        <w:spacing w:after="0"/>
      </w:pPr>
      <w:r>
        <w:rPr>
          <w:rFonts w:ascii="Times New Roman" w:eastAsia="Times New Roman" w:hAnsi="Times New Roman" w:cs="Times New Roman"/>
          <w:sz w:val="13"/>
        </w:rPr>
        <w:t xml:space="preserve">I agree to these terms and conditions and I will comply with any lawful direction given by the organizers and/or officials during this event. </w:t>
      </w:r>
    </w:p>
    <w:p w14:paraId="6CF7D349" w14:textId="77777777" w:rsidR="002B4E4C" w:rsidRDefault="00F4298D">
      <w:pPr>
        <w:spacing w:after="39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p w14:paraId="7A719579" w14:textId="77777777" w:rsidR="002B4E4C" w:rsidRDefault="00F4298D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7"/>
        </w:rPr>
        <w:t xml:space="preserve">Signed……………………………………………………..Dated…………………………………. </w:t>
      </w:r>
    </w:p>
    <w:p w14:paraId="728029D5" w14:textId="77777777" w:rsidR="002B4E4C" w:rsidRDefault="00F4298D">
      <w:pPr>
        <w:spacing w:after="70" w:line="217" w:lineRule="auto"/>
        <w:ind w:right="551"/>
      </w:pPr>
      <w:r>
        <w:rPr>
          <w:rFonts w:ascii="Times New Roman" w:eastAsia="Times New Roman" w:hAnsi="Times New Roman" w:cs="Times New Roman"/>
          <w:sz w:val="13"/>
        </w:rPr>
        <w:t xml:space="preserve">__________________________________________________________________________________________________________________________________________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9D1B95B" w14:textId="77777777" w:rsidR="002B4E4C" w:rsidRDefault="00F4298D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Entry Fee:   </w:t>
      </w:r>
      <w:r>
        <w:rPr>
          <w:rFonts w:ascii="Times New Roman" w:eastAsia="Times New Roman" w:hAnsi="Times New Roman" w:cs="Times New Roman"/>
          <w:sz w:val="19"/>
        </w:rPr>
        <w:t>$20 for each participant.  Maximum fee of $50 per group</w:t>
      </w:r>
      <w:r>
        <w:rPr>
          <w:rFonts w:ascii="Times New Roman" w:eastAsia="Times New Roman" w:hAnsi="Times New Roman" w:cs="Times New Roman"/>
          <w:sz w:val="26"/>
        </w:rPr>
        <w:t xml:space="preserve">             </w:t>
      </w:r>
      <w:r>
        <w:rPr>
          <w:rFonts w:ascii="Times New Roman" w:eastAsia="Times New Roman" w:hAnsi="Times New Roman" w:cs="Times New Roman"/>
          <w:sz w:val="15"/>
        </w:rPr>
        <w:t>(Please include payment with this form)</w:t>
      </w:r>
      <w:r>
        <w:rPr>
          <w:rFonts w:ascii="Times New Roman" w:eastAsia="Times New Roman" w:hAnsi="Times New Roman" w:cs="Times New Roman"/>
          <w:sz w:val="26"/>
        </w:rPr>
        <w:t xml:space="preserve">         </w:t>
      </w:r>
    </w:p>
    <w:p w14:paraId="3DC09DF8" w14:textId="77777777" w:rsidR="002B4E4C" w:rsidRDefault="00F4298D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All fees will be paid to the Rotary Club of Narooma Inc.                                                                                          </w:t>
      </w:r>
    </w:p>
    <w:p w14:paraId="2178F8A1" w14:textId="77777777" w:rsidR="002B4E4C" w:rsidRDefault="00F4298D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Please make Cheques payable to the Rotary Club of Narooma Inc. ANBC Narooma Busking </w:t>
      </w:r>
    </w:p>
    <w:p w14:paraId="38E7018B" w14:textId="77777777" w:rsidR="002B4E4C" w:rsidRDefault="00F4298D">
      <w:pPr>
        <w:spacing w:after="0" w:line="241" w:lineRule="auto"/>
        <w:ind w:right="281"/>
      </w:pPr>
      <w:r>
        <w:rPr>
          <w:rFonts w:ascii="Times New Roman" w:eastAsia="Times New Roman" w:hAnsi="Times New Roman" w:cs="Times New Roman"/>
          <w:sz w:val="15"/>
        </w:rPr>
        <w:t>Amount: $                     Cash / Cheque / or Direct Deposit* to Rotary Club of Narooma Inc.   BSB: 082-744  Account No: 755954013</w:t>
      </w:r>
      <w:r>
        <w:rPr>
          <w:rFonts w:ascii="Times New Roman" w:eastAsia="Times New Roman" w:hAnsi="Times New Roman" w:cs="Times New Roman"/>
          <w:sz w:val="13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5"/>
        </w:rPr>
        <w:t xml:space="preserve">Please email receipt of your Direct Deposit to:  sandra@spinninggums.com.au - Include your name and “Busking” in the description. </w:t>
      </w:r>
    </w:p>
    <w:p w14:paraId="11330F29" w14:textId="77777777" w:rsidR="002B4E4C" w:rsidRDefault="00F4298D">
      <w:pPr>
        <w:spacing w:after="0"/>
      </w:pPr>
      <w:r>
        <w:rPr>
          <w:rFonts w:ascii="Times New Roman" w:eastAsia="Times New Roman" w:hAnsi="Times New Roman" w:cs="Times New Roman"/>
          <w:sz w:val="11"/>
        </w:rPr>
        <w:t xml:space="preserve"> </w:t>
      </w:r>
    </w:p>
    <w:tbl>
      <w:tblPr>
        <w:tblStyle w:val="TableGrid"/>
        <w:tblW w:w="8921" w:type="dxa"/>
        <w:tblInd w:w="1440" w:type="dxa"/>
        <w:tblLook w:val="04A0" w:firstRow="1" w:lastRow="0" w:firstColumn="1" w:lastColumn="0" w:noHBand="0" w:noVBand="1"/>
      </w:tblPr>
      <w:tblGrid>
        <w:gridCol w:w="7612"/>
        <w:gridCol w:w="1309"/>
      </w:tblGrid>
      <w:tr w:rsidR="002B4E4C" w14:paraId="62A04E6C" w14:textId="77777777">
        <w:trPr>
          <w:trHeight w:val="1102"/>
        </w:trPr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</w:tcPr>
          <w:p w14:paraId="6ED94D51" w14:textId="77777777" w:rsidR="002B4E4C" w:rsidRDefault="002B4E4C">
            <w:pPr>
              <w:ind w:left="-2491" w:right="284"/>
            </w:pPr>
          </w:p>
          <w:tbl>
            <w:tblPr>
              <w:tblStyle w:val="TableGrid"/>
              <w:tblW w:w="7327" w:type="dxa"/>
              <w:tblInd w:w="0" w:type="dxa"/>
              <w:tblCellMar>
                <w:top w:w="2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327"/>
            </w:tblGrid>
            <w:tr w:rsidR="002B4E4C" w14:paraId="68BF1889" w14:textId="77777777">
              <w:trPr>
                <w:trHeight w:val="1102"/>
              </w:trPr>
              <w:tc>
                <w:tcPr>
                  <w:tcW w:w="7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7809D3" w14:textId="77777777" w:rsidR="002B4E4C" w:rsidRDefault="00F4298D">
                  <w:pPr>
                    <w:spacing w:after="20"/>
                    <w:ind w:left="29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1"/>
                    </w:rPr>
                    <w:t xml:space="preserve"> </w:t>
                  </w:r>
                </w:p>
                <w:p w14:paraId="151D9EA0" w14:textId="77777777" w:rsidR="002B4E4C" w:rsidRDefault="00F4298D">
                  <w:pPr>
                    <w:ind w:right="5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</w:rPr>
                    <w:t xml:space="preserve">Please return this form to: Sandra Doyle PO Box 380 NAROOMA NSW 2546 </w:t>
                  </w:r>
                </w:p>
                <w:p w14:paraId="2C5B11BB" w14:textId="77777777" w:rsidR="002B4E4C" w:rsidRDefault="00F4298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</w:rPr>
                    <w:t xml:space="preserve">Ph: 0408298233 Email: sandra@spinninggums.com.au </w:t>
                  </w:r>
                </w:p>
                <w:p w14:paraId="3CC3EFDA" w14:textId="77777777" w:rsidR="002B4E4C" w:rsidRDefault="00F4298D">
                  <w:pPr>
                    <w:spacing w:after="46"/>
                    <w:ind w:left="2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1"/>
                    </w:rPr>
                    <w:t xml:space="preserve"> </w:t>
                  </w:r>
                </w:p>
                <w:p w14:paraId="43D54B85" w14:textId="77777777" w:rsidR="002B4E4C" w:rsidRDefault="00F4298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7"/>
                    </w:rPr>
                    <w:t>CLOSING DATE FOR ENTRIES SATURDAY 13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vertAlign w:val="superscript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</w:rPr>
                    <w:t xml:space="preserve"> May 2017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9"/>
                    </w:rPr>
                    <w:t xml:space="preserve"> </w:t>
                  </w:r>
                </w:p>
              </w:tc>
            </w:tr>
          </w:tbl>
          <w:p w14:paraId="061D3D34" w14:textId="77777777" w:rsidR="002B4E4C" w:rsidRDefault="002B4E4C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14:paraId="2AC1A9EA" w14:textId="77777777" w:rsidR="002B4E4C" w:rsidRDefault="00F4298D">
            <w:pPr>
              <w:ind w:left="284"/>
            </w:pPr>
            <w:r>
              <w:rPr>
                <w:noProof/>
              </w:rPr>
              <w:drawing>
                <wp:inline distT="0" distB="0" distL="0" distR="0" wp14:anchorId="538DE180" wp14:editId="0510DBAC">
                  <wp:extent cx="650748" cy="498348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48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D6BF6" w14:textId="77777777" w:rsidR="002B4E4C" w:rsidRDefault="00F4298D">
      <w:pPr>
        <w:tabs>
          <w:tab w:val="center" w:pos="5063"/>
          <w:tab w:val="center" w:pos="889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color w:val="222222"/>
          <w:sz w:val="9"/>
        </w:rPr>
        <w:t xml:space="preserve">Australian National Busking Championships™ is a Registered Trade Mark (TM# 1658214). It can only be used with permission of the IP Owner, Allan Spencer, Cooma NSW  </w:t>
      </w:r>
      <w:r>
        <w:rPr>
          <w:rFonts w:ascii="Times New Roman" w:eastAsia="Times New Roman" w:hAnsi="Times New Roman" w:cs="Times New Roman"/>
          <w:color w:val="222222"/>
          <w:sz w:val="9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2B4E4C">
      <w:pgSz w:w="12240" w:h="15840"/>
      <w:pgMar w:top="1440" w:right="500" w:bottom="770" w:left="10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4C"/>
    <w:rsid w:val="001F36BC"/>
    <w:rsid w:val="002B4E4C"/>
    <w:rsid w:val="00A2319C"/>
    <w:rsid w:val="00C268C7"/>
    <w:rsid w:val="00F4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FC99"/>
  <w15:docId w15:val="{5FE5497E-0D60-425C-97CC-FF8E6A3A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65"/>
      <w:jc w:val="center"/>
      <w:outlineLvl w:val="0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SAMPLE_ENTRY FORM Narooma 2016 AUSTRALIAN NATIONAL BUSKING CHAMPIONSHIPS_001</vt:lpstr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SAMPLE_ENTRY FORM Narooma 2016 AUSTRALIAN NATIONAL BUSKING CHAMPIONSHIPS_001</dc:title>
  <dc:subject/>
  <dc:creator>spinn</dc:creator>
  <cp:keywords/>
  <cp:lastModifiedBy>John Doyle</cp:lastModifiedBy>
  <cp:revision>2</cp:revision>
  <cp:lastPrinted>2017-01-30T23:36:00Z</cp:lastPrinted>
  <dcterms:created xsi:type="dcterms:W3CDTF">2017-03-11T04:26:00Z</dcterms:created>
  <dcterms:modified xsi:type="dcterms:W3CDTF">2017-03-11T04:26:00Z</dcterms:modified>
</cp:coreProperties>
</file>